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B3D" w:rsidRPr="00D93D4F" w:rsidRDefault="00242B3D" w:rsidP="00242B3D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D4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242B3D" w:rsidRPr="00D93D4F" w:rsidRDefault="00242B3D" w:rsidP="00242B3D">
      <w:pPr>
        <w:tabs>
          <w:tab w:val="left" w:pos="3600"/>
        </w:tabs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D4F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242B3D" w:rsidRPr="00D93D4F" w:rsidRDefault="00242B3D" w:rsidP="00242B3D">
      <w:pPr>
        <w:tabs>
          <w:tab w:val="left" w:pos="3600"/>
          <w:tab w:val="center" w:pos="4677"/>
          <w:tab w:val="left" w:pos="7905"/>
        </w:tabs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D4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УСТЬ-УДИНСКИЙ МУНИЦИПАЛЬНЫЙ РАЙОН</w:t>
      </w:r>
    </w:p>
    <w:p w:rsidR="00242B3D" w:rsidRPr="00D93D4F" w:rsidRDefault="00242B3D" w:rsidP="00242B3D">
      <w:pPr>
        <w:tabs>
          <w:tab w:val="left" w:pos="1320"/>
        </w:tabs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D4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МОЛЬКИНСКОЕ МУНИЦИПАЛЬНОЕ ОБРАЗОВАНИЕ</w:t>
      </w:r>
    </w:p>
    <w:p w:rsidR="00242B3D" w:rsidRPr="00D93D4F" w:rsidRDefault="00242B3D" w:rsidP="00242B3D">
      <w:pPr>
        <w:tabs>
          <w:tab w:val="left" w:pos="3420"/>
        </w:tabs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ДУМА </w:t>
      </w:r>
    </w:p>
    <w:p w:rsidR="00242B3D" w:rsidRPr="00D93D4F" w:rsidRDefault="00242B3D" w:rsidP="00242B3D">
      <w:pPr>
        <w:tabs>
          <w:tab w:val="left" w:pos="3420"/>
        </w:tabs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D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D93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созыв</w:t>
      </w:r>
    </w:p>
    <w:p w:rsidR="00242B3D" w:rsidRPr="00D93D4F" w:rsidRDefault="00242B3D" w:rsidP="00242B3D">
      <w:pPr>
        <w:tabs>
          <w:tab w:val="left" w:pos="3420"/>
        </w:tabs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D4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242B3D" w:rsidRPr="00D93D4F" w:rsidRDefault="007664E5" w:rsidP="00242B3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12.0</w:t>
      </w:r>
      <w:r w:rsidR="00242B3D" w:rsidRPr="00D93D4F">
        <w:rPr>
          <w:rFonts w:ascii="Times New Roman" w:hAnsi="Times New Roman" w:cs="Times New Roman"/>
          <w:sz w:val="24"/>
          <w:szCs w:val="24"/>
        </w:rPr>
        <w:t>2.202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242B3D" w:rsidRPr="00D93D4F">
        <w:rPr>
          <w:rFonts w:ascii="Times New Roman" w:hAnsi="Times New Roman" w:cs="Times New Roman"/>
          <w:sz w:val="24"/>
          <w:szCs w:val="24"/>
        </w:rPr>
        <w:t>г. № 2</w:t>
      </w:r>
      <w:r>
        <w:rPr>
          <w:rFonts w:ascii="Times New Roman" w:hAnsi="Times New Roman" w:cs="Times New Roman"/>
          <w:sz w:val="24"/>
          <w:szCs w:val="24"/>
        </w:rPr>
        <w:t>9</w:t>
      </w:r>
      <w:r w:rsidR="00242B3D" w:rsidRPr="00D93D4F">
        <w:rPr>
          <w:rFonts w:ascii="Times New Roman" w:hAnsi="Times New Roman" w:cs="Times New Roman"/>
          <w:sz w:val="24"/>
          <w:szCs w:val="24"/>
        </w:rPr>
        <w:t>/1 - ДП</w:t>
      </w:r>
    </w:p>
    <w:p w:rsidR="00242B3D" w:rsidRPr="00D93D4F" w:rsidRDefault="00242B3D" w:rsidP="00242B3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3D4F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D93D4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93D4F">
        <w:rPr>
          <w:rFonts w:ascii="Times New Roman" w:hAnsi="Times New Roman" w:cs="Times New Roman"/>
          <w:sz w:val="24"/>
          <w:szCs w:val="24"/>
        </w:rPr>
        <w:t>олька</w:t>
      </w:r>
      <w:proofErr w:type="spellEnd"/>
    </w:p>
    <w:p w:rsidR="00242B3D" w:rsidRPr="00D93D4F" w:rsidRDefault="00242B3D" w:rsidP="00242B3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2B3D" w:rsidRPr="00D93D4F" w:rsidRDefault="00242B3D" w:rsidP="00242B3D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93D4F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</w:t>
      </w:r>
      <w:proofErr w:type="gramStart"/>
      <w:r w:rsidRPr="00D93D4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93D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2B3D" w:rsidRPr="00D93D4F" w:rsidRDefault="00242B3D" w:rsidP="00242B3D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93D4F">
        <w:rPr>
          <w:rFonts w:ascii="Times New Roman" w:hAnsi="Times New Roman" w:cs="Times New Roman"/>
          <w:sz w:val="24"/>
          <w:szCs w:val="24"/>
        </w:rPr>
        <w:t xml:space="preserve">Устав </w:t>
      </w:r>
      <w:proofErr w:type="spellStart"/>
      <w:r w:rsidRPr="00D93D4F">
        <w:rPr>
          <w:rFonts w:ascii="Times New Roman" w:hAnsi="Times New Roman" w:cs="Times New Roman"/>
          <w:sz w:val="24"/>
          <w:szCs w:val="24"/>
        </w:rPr>
        <w:t>Молькинского</w:t>
      </w:r>
      <w:proofErr w:type="spellEnd"/>
      <w:r w:rsidRPr="00D93D4F">
        <w:rPr>
          <w:rFonts w:ascii="Times New Roman" w:hAnsi="Times New Roman" w:cs="Times New Roman"/>
          <w:sz w:val="24"/>
          <w:szCs w:val="24"/>
        </w:rPr>
        <w:t xml:space="preserve">   муниципального образования</w:t>
      </w:r>
    </w:p>
    <w:p w:rsidR="00242B3D" w:rsidRPr="00D93D4F" w:rsidRDefault="00242B3D" w:rsidP="00242B3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D4F">
        <w:rPr>
          <w:rFonts w:ascii="Times New Roman" w:hAnsi="Times New Roman" w:cs="Times New Roman"/>
          <w:sz w:val="24"/>
          <w:szCs w:val="24"/>
        </w:rPr>
        <w:t xml:space="preserve">В соответствии  со статьями 7, 35, 44 Федерального закона от 06.10.2003г. № 131-ФЗ «Об общих принципах организации местного самоуправления в Российской Федерации», Устава </w:t>
      </w:r>
      <w:proofErr w:type="spellStart"/>
      <w:r w:rsidRPr="00D93D4F">
        <w:rPr>
          <w:rFonts w:ascii="Times New Roman" w:hAnsi="Times New Roman" w:cs="Times New Roman"/>
          <w:sz w:val="24"/>
          <w:szCs w:val="24"/>
        </w:rPr>
        <w:t>Молькинского</w:t>
      </w:r>
      <w:proofErr w:type="spellEnd"/>
      <w:r w:rsidRPr="00D93D4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Дума </w:t>
      </w:r>
      <w:proofErr w:type="spellStart"/>
      <w:r w:rsidRPr="00D93D4F">
        <w:rPr>
          <w:rFonts w:ascii="Times New Roman" w:hAnsi="Times New Roman" w:cs="Times New Roman"/>
          <w:sz w:val="24"/>
          <w:szCs w:val="24"/>
        </w:rPr>
        <w:t>Молькинского</w:t>
      </w:r>
      <w:proofErr w:type="spellEnd"/>
      <w:r w:rsidRPr="00D93D4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242B3D" w:rsidRPr="00D93D4F" w:rsidRDefault="00242B3D" w:rsidP="00242B3D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D4F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242B3D" w:rsidRPr="00D93D4F" w:rsidRDefault="00242B3D" w:rsidP="00242B3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D4F">
        <w:rPr>
          <w:rFonts w:ascii="Times New Roman" w:hAnsi="Times New Roman" w:cs="Times New Roman"/>
          <w:sz w:val="24"/>
          <w:szCs w:val="24"/>
        </w:rPr>
        <w:t xml:space="preserve">1.Внести в Устав   </w:t>
      </w:r>
      <w:proofErr w:type="spellStart"/>
      <w:r w:rsidRPr="00D93D4F">
        <w:rPr>
          <w:rFonts w:ascii="Times New Roman" w:hAnsi="Times New Roman" w:cs="Times New Roman"/>
          <w:sz w:val="24"/>
          <w:szCs w:val="24"/>
        </w:rPr>
        <w:t>Молькинского</w:t>
      </w:r>
      <w:proofErr w:type="spellEnd"/>
      <w:r w:rsidRPr="00D93D4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следующие изменения:</w:t>
      </w:r>
    </w:p>
    <w:p w:rsidR="00242B3D" w:rsidRPr="00D93D4F" w:rsidRDefault="00242B3D" w:rsidP="00242B3D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3D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Статья 7. Права органов местного самоуправления сельского поселения на решение вопросов, не отнесённых к вопросам местного значения</w:t>
      </w:r>
    </w:p>
    <w:p w:rsidR="00242B3D" w:rsidRPr="00D93D4F" w:rsidRDefault="00242B3D" w:rsidP="00242B3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D4F">
        <w:rPr>
          <w:rFonts w:ascii="Times New Roman" w:eastAsia="Times New Roman" w:hAnsi="Times New Roman" w:cs="Times New Roman"/>
          <w:sz w:val="24"/>
          <w:szCs w:val="24"/>
          <w:lang w:eastAsia="ru-RU"/>
        </w:rPr>
        <w:t>1.1.1. часть 1 дополнить пунктом 18 следующего содержания:</w:t>
      </w:r>
    </w:p>
    <w:p w:rsidR="00242B3D" w:rsidRPr="00D93D4F" w:rsidRDefault="00242B3D" w:rsidP="00242B3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D4F">
        <w:rPr>
          <w:rFonts w:ascii="Times New Roman" w:eastAsia="Times New Roman" w:hAnsi="Times New Roman" w:cs="Times New Roman"/>
          <w:sz w:val="24"/>
          <w:szCs w:val="24"/>
          <w:lang w:eastAsia="ru-RU"/>
        </w:rPr>
        <w:t>«18)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D93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D93D4F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242B3D" w:rsidRPr="00D93D4F" w:rsidRDefault="00242B3D" w:rsidP="00242B3D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3D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Статья 14.1 Сход граждан</w:t>
      </w:r>
    </w:p>
    <w:p w:rsidR="00242B3D" w:rsidRPr="00D93D4F" w:rsidRDefault="00242B3D" w:rsidP="00242B3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D4F">
        <w:rPr>
          <w:rFonts w:ascii="Times New Roman" w:eastAsia="Times New Roman" w:hAnsi="Times New Roman" w:cs="Times New Roman"/>
          <w:sz w:val="24"/>
          <w:szCs w:val="24"/>
          <w:lang w:eastAsia="ru-RU"/>
        </w:rPr>
        <w:t>1.2.1. часть 1 дополнить пунктом 5 следующего содержания:</w:t>
      </w:r>
    </w:p>
    <w:p w:rsidR="00242B3D" w:rsidRPr="00227AE6" w:rsidRDefault="00242B3D" w:rsidP="00242B3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«5) в соответствии с законом Иркутской области </w:t>
      </w:r>
      <w:proofErr w:type="gramStart"/>
      <w:r w:rsidRPr="00227A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части территории</w:t>
      </w:r>
      <w:proofErr w:type="gramEnd"/>
      <w:r w:rsidRPr="00227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населенного пункта, входящего в состав поселения, по вопросу введения и использования средств самообложения граждан на данной части территории населенного пункта»;</w:t>
      </w:r>
    </w:p>
    <w:p w:rsidR="00242B3D" w:rsidRPr="00227AE6" w:rsidRDefault="00242B3D" w:rsidP="00242B3D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AE6">
        <w:rPr>
          <w:rFonts w:ascii="Times New Roman" w:eastAsia="Times New Roman" w:hAnsi="Times New Roman" w:cs="Times New Roman"/>
          <w:sz w:val="24"/>
          <w:szCs w:val="24"/>
          <w:lang w:eastAsia="ru-RU"/>
        </w:rPr>
        <w:t>1.2.2. дополнить частью.1.2. следующего содержания:</w:t>
      </w:r>
    </w:p>
    <w:p w:rsidR="00242B3D" w:rsidRPr="00227AE6" w:rsidRDefault="00242B3D" w:rsidP="00242B3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«1.2. Сход граждан, предусмотренный </w:t>
      </w:r>
      <w:hyperlink r:id="rId4" w:anchor="dst971" w:history="1">
        <w:r w:rsidRPr="00227AE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5 части 1</w:t>
        </w:r>
      </w:hyperlink>
      <w:r w:rsidRPr="00227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может созываться Думой поселения по инициативе </w:t>
      </w:r>
      <w:proofErr w:type="gramStart"/>
      <w:r w:rsidRPr="00227AE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жителей соответствующей части территории населенного пункта</w:t>
      </w:r>
      <w:proofErr w:type="gramEnd"/>
      <w:r w:rsidRPr="00227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численностью не менее 10 человек.</w:t>
      </w:r>
    </w:p>
    <w:p w:rsidR="00242B3D" w:rsidRPr="00227AE6" w:rsidRDefault="00242B3D" w:rsidP="00242B3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dst973"/>
      <w:bookmarkEnd w:id="0"/>
      <w:r w:rsidRPr="00227AE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определения границ части территории населенного пункта, входящего в состав поселения, на которой может проводиться сход граждан по вопросу введения и использования средств самообложения граждан, устанавливаются законом Иркутской области.</w:t>
      </w:r>
    </w:p>
    <w:p w:rsidR="00242B3D" w:rsidRPr="00227AE6" w:rsidRDefault="00242B3D" w:rsidP="00242B3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AE6">
        <w:rPr>
          <w:rFonts w:ascii="Times New Roman" w:eastAsia="Times New Roman" w:hAnsi="Times New Roman" w:cs="Times New Roman"/>
          <w:sz w:val="24"/>
          <w:szCs w:val="24"/>
          <w:lang w:eastAsia="ru-RU"/>
        </w:rPr>
        <w:t>1.2.3. часть 2 после слов «жителей населенного пункта» дополнить словами «(либо части его территории)»;</w:t>
      </w:r>
    </w:p>
    <w:p w:rsidR="00242B3D" w:rsidRPr="00227AE6" w:rsidRDefault="00242B3D" w:rsidP="00242B3D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7A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Статья 25. Статус депутата, члена выборного органа местного самоуправления, выборного должностного лица местного самоуправления</w:t>
      </w:r>
    </w:p>
    <w:p w:rsidR="00242B3D" w:rsidRPr="00227AE6" w:rsidRDefault="00242B3D" w:rsidP="00242B3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AE6">
        <w:rPr>
          <w:rFonts w:ascii="Times New Roman" w:eastAsia="Times New Roman" w:hAnsi="Times New Roman" w:cs="Times New Roman"/>
          <w:sz w:val="24"/>
          <w:szCs w:val="24"/>
          <w:lang w:eastAsia="ru-RU"/>
        </w:rPr>
        <w:t>1.3.1. часть 5 дополнить абзацем следующего содержания:</w:t>
      </w:r>
    </w:p>
    <w:p w:rsidR="00242B3D" w:rsidRPr="00227AE6" w:rsidRDefault="00242B3D" w:rsidP="00242B3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AE6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«Депутату Думы Поселения для осуществления своих полномочий на непостоянной основе гарантируется сохранение места работы (должности) на период, продолжительность которого</w:t>
      </w:r>
      <w:r w:rsidR="00A336BE" w:rsidRPr="00227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</w:t>
      </w:r>
      <w:r w:rsidRPr="00227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совокупности 3 рабочих дня в месяц</w:t>
      </w:r>
      <w:proofErr w:type="gramStart"/>
      <w:r w:rsidRPr="00227AE6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242B3D" w:rsidRPr="00227AE6" w:rsidRDefault="00242B3D" w:rsidP="00242B3D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7A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 Статья 48. Средства самообложения граждан</w:t>
      </w:r>
    </w:p>
    <w:p w:rsidR="00242B3D" w:rsidRPr="00D93D4F" w:rsidRDefault="00242B3D" w:rsidP="00242B3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D4F">
        <w:rPr>
          <w:rFonts w:ascii="Times New Roman" w:eastAsia="Times New Roman" w:hAnsi="Times New Roman" w:cs="Times New Roman"/>
          <w:sz w:val="24"/>
          <w:szCs w:val="24"/>
          <w:lang w:eastAsia="ru-RU"/>
        </w:rPr>
        <w:t>1.4.1. часть 1 после слов «населенного пункта» дополнить словами «(либо части его территории)»;</w:t>
      </w:r>
    </w:p>
    <w:p w:rsidR="00242B3D" w:rsidRPr="00D93D4F" w:rsidRDefault="00242B3D" w:rsidP="00242B3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B3D" w:rsidRPr="00D93D4F" w:rsidRDefault="00242B3D" w:rsidP="00242B3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D4F">
        <w:rPr>
          <w:rFonts w:ascii="Times New Roman" w:hAnsi="Times New Roman" w:cs="Times New Roman"/>
          <w:sz w:val="24"/>
          <w:szCs w:val="24"/>
        </w:rPr>
        <w:lastRenderedPageBreak/>
        <w:t xml:space="preserve">2. В порядке, установленном Федеральным  законом от 21.07.2005 года № 97-ФЗ «О государственной регистрации Уставов муниципальных образований», предоставить муниципальный правовой акт о внесении изменений в Устав </w:t>
      </w:r>
      <w:proofErr w:type="spellStart"/>
      <w:r w:rsidRPr="00D93D4F">
        <w:rPr>
          <w:rFonts w:ascii="Times New Roman" w:hAnsi="Times New Roman" w:cs="Times New Roman"/>
          <w:sz w:val="24"/>
          <w:szCs w:val="24"/>
        </w:rPr>
        <w:t>Молькинского</w:t>
      </w:r>
      <w:proofErr w:type="spellEnd"/>
      <w:r w:rsidRPr="00D93D4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дней. </w:t>
      </w:r>
    </w:p>
    <w:p w:rsidR="00242B3D" w:rsidRPr="00D93D4F" w:rsidRDefault="00242B3D" w:rsidP="00242B3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D4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D93D4F">
        <w:rPr>
          <w:rFonts w:ascii="Times New Roman" w:hAnsi="Times New Roman" w:cs="Times New Roman"/>
          <w:sz w:val="24"/>
          <w:szCs w:val="24"/>
        </w:rPr>
        <w:t xml:space="preserve">Главе </w:t>
      </w:r>
      <w:proofErr w:type="spellStart"/>
      <w:r w:rsidRPr="00D93D4F">
        <w:rPr>
          <w:rFonts w:ascii="Times New Roman" w:hAnsi="Times New Roman" w:cs="Times New Roman"/>
          <w:sz w:val="24"/>
          <w:szCs w:val="24"/>
        </w:rPr>
        <w:t>Молькинского</w:t>
      </w:r>
      <w:proofErr w:type="spellEnd"/>
      <w:r w:rsidRPr="00D93D4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опубликовать муниципальный правовой акт </w:t>
      </w:r>
      <w:proofErr w:type="spellStart"/>
      <w:r w:rsidRPr="00D93D4F">
        <w:rPr>
          <w:rFonts w:ascii="Times New Roman" w:hAnsi="Times New Roman" w:cs="Times New Roman"/>
          <w:sz w:val="24"/>
          <w:szCs w:val="24"/>
        </w:rPr>
        <w:t>Молькинского</w:t>
      </w:r>
      <w:proofErr w:type="spellEnd"/>
      <w:r w:rsidRPr="00D93D4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после государственной регистрации в течение 7 дней  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</w:t>
      </w:r>
      <w:proofErr w:type="spellStart"/>
      <w:r w:rsidRPr="00D93D4F">
        <w:rPr>
          <w:rFonts w:ascii="Times New Roman" w:hAnsi="Times New Roman" w:cs="Times New Roman"/>
          <w:sz w:val="24"/>
          <w:szCs w:val="24"/>
        </w:rPr>
        <w:t>Молькинского</w:t>
      </w:r>
      <w:proofErr w:type="spellEnd"/>
      <w:r w:rsidRPr="00D93D4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для включения указанных сведений в государственный реестр уставов муниципальных образований Иркутской области в 10-дневный срок.</w:t>
      </w:r>
      <w:proofErr w:type="gramEnd"/>
    </w:p>
    <w:p w:rsidR="00242B3D" w:rsidRPr="00D93D4F" w:rsidRDefault="00242B3D" w:rsidP="00242B3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D4F">
        <w:rPr>
          <w:rFonts w:ascii="Times New Roman" w:hAnsi="Times New Roman" w:cs="Times New Roman"/>
          <w:sz w:val="24"/>
          <w:szCs w:val="24"/>
        </w:rPr>
        <w:t>4. Настоящее решение вступает в силу после государственной регистрации и опубликования в информационном источнике «</w:t>
      </w:r>
      <w:proofErr w:type="spellStart"/>
      <w:r w:rsidRPr="00D93D4F">
        <w:rPr>
          <w:rFonts w:ascii="Times New Roman" w:hAnsi="Times New Roman" w:cs="Times New Roman"/>
          <w:sz w:val="24"/>
          <w:szCs w:val="24"/>
        </w:rPr>
        <w:t>Молькинские</w:t>
      </w:r>
      <w:proofErr w:type="spellEnd"/>
      <w:r w:rsidRPr="00D93D4F">
        <w:rPr>
          <w:rFonts w:ascii="Times New Roman" w:hAnsi="Times New Roman" w:cs="Times New Roman"/>
          <w:sz w:val="24"/>
          <w:szCs w:val="24"/>
        </w:rPr>
        <w:t xml:space="preserve"> вести</w:t>
      </w:r>
      <w:bookmarkStart w:id="1" w:name="_GoBack"/>
      <w:bookmarkEnd w:id="1"/>
      <w:r w:rsidRPr="00D93D4F">
        <w:rPr>
          <w:rFonts w:ascii="Times New Roman" w:hAnsi="Times New Roman" w:cs="Times New Roman"/>
          <w:sz w:val="24"/>
          <w:szCs w:val="24"/>
        </w:rPr>
        <w:t>».</w:t>
      </w:r>
    </w:p>
    <w:p w:rsidR="00242B3D" w:rsidRPr="00D93D4F" w:rsidRDefault="00242B3D" w:rsidP="00242B3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2B3D" w:rsidRPr="00D93D4F" w:rsidRDefault="00242B3D" w:rsidP="00242B3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2B3D" w:rsidRPr="00D93D4F" w:rsidRDefault="00242B3D" w:rsidP="00242B3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2B3D" w:rsidRPr="00D93D4F" w:rsidRDefault="00242B3D" w:rsidP="00242B3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D4F">
        <w:rPr>
          <w:rFonts w:ascii="Times New Roman" w:hAnsi="Times New Roman" w:cs="Times New Roman"/>
          <w:sz w:val="24"/>
          <w:szCs w:val="24"/>
        </w:rPr>
        <w:t xml:space="preserve">Председатель Думы, </w:t>
      </w:r>
    </w:p>
    <w:p w:rsidR="00242B3D" w:rsidRPr="00D93D4F" w:rsidRDefault="00242B3D" w:rsidP="00242B3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D4F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D93D4F">
        <w:rPr>
          <w:rFonts w:ascii="Times New Roman" w:hAnsi="Times New Roman" w:cs="Times New Roman"/>
          <w:sz w:val="24"/>
          <w:szCs w:val="24"/>
        </w:rPr>
        <w:t>Молькинского</w:t>
      </w:r>
      <w:proofErr w:type="spellEnd"/>
    </w:p>
    <w:p w:rsidR="00242B3D" w:rsidRPr="00D93D4F" w:rsidRDefault="00242B3D" w:rsidP="00242B3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D4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 Ю.А. </w:t>
      </w:r>
      <w:proofErr w:type="spellStart"/>
      <w:r w:rsidRPr="00D93D4F">
        <w:rPr>
          <w:rFonts w:ascii="Times New Roman" w:hAnsi="Times New Roman" w:cs="Times New Roman"/>
          <w:sz w:val="24"/>
          <w:szCs w:val="24"/>
        </w:rPr>
        <w:t>Мадасов</w:t>
      </w:r>
      <w:proofErr w:type="spellEnd"/>
      <w:r w:rsidRPr="00D93D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2B3D" w:rsidRDefault="00242B3D" w:rsidP="00242B3D"/>
    <w:p w:rsidR="00B64673" w:rsidRDefault="00B64673"/>
    <w:sectPr w:rsidR="00B64673" w:rsidSect="00B64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2B3D"/>
    <w:rsid w:val="000353BE"/>
    <w:rsid w:val="00136086"/>
    <w:rsid w:val="00227AE6"/>
    <w:rsid w:val="00242B3D"/>
    <w:rsid w:val="00302E9B"/>
    <w:rsid w:val="00307588"/>
    <w:rsid w:val="00381929"/>
    <w:rsid w:val="004574CF"/>
    <w:rsid w:val="004F7FA0"/>
    <w:rsid w:val="005701FC"/>
    <w:rsid w:val="00605DAA"/>
    <w:rsid w:val="00613A13"/>
    <w:rsid w:val="006E4786"/>
    <w:rsid w:val="00741E81"/>
    <w:rsid w:val="00747DEF"/>
    <w:rsid w:val="007664E5"/>
    <w:rsid w:val="008E042F"/>
    <w:rsid w:val="00977A40"/>
    <w:rsid w:val="00A336BE"/>
    <w:rsid w:val="00A46455"/>
    <w:rsid w:val="00AC01C8"/>
    <w:rsid w:val="00B00D6C"/>
    <w:rsid w:val="00B119C6"/>
    <w:rsid w:val="00B21FCE"/>
    <w:rsid w:val="00B64673"/>
    <w:rsid w:val="00C60496"/>
    <w:rsid w:val="00CB5537"/>
    <w:rsid w:val="00CF0A3B"/>
    <w:rsid w:val="00DB084F"/>
    <w:rsid w:val="00DF178F"/>
    <w:rsid w:val="00E06034"/>
    <w:rsid w:val="00E60012"/>
    <w:rsid w:val="00E746C9"/>
    <w:rsid w:val="00F608D1"/>
    <w:rsid w:val="00F84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367308/d5922073c2287c999e5a2697d8fed660375eba7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567</Words>
  <Characters>3238</Characters>
  <Application>Microsoft Office Word</Application>
  <DocSecurity>0</DocSecurity>
  <Lines>26</Lines>
  <Paragraphs>7</Paragraphs>
  <ScaleCrop>false</ScaleCrop>
  <Company/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2021-02-09T07:03:00Z</dcterms:created>
  <dcterms:modified xsi:type="dcterms:W3CDTF">2021-02-12T02:20:00Z</dcterms:modified>
</cp:coreProperties>
</file>